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0A0CF6" wp14:editId="6BA005DE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:rsidTr="00D66747">
        <w:tc>
          <w:tcPr>
            <w:tcW w:w="2144" w:type="dxa"/>
          </w:tcPr>
          <w:p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D95491" w:rsidRPr="002674E8" w:rsidTr="00D66747">
        <w:tc>
          <w:tcPr>
            <w:tcW w:w="2144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INSPIRE Students</w:t>
            </w:r>
          </w:p>
        </w:tc>
        <w:tc>
          <w:tcPr>
            <w:tcW w:w="3138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INSPIRE provide</w:t>
            </w:r>
            <w:r w:rsidR="00F907F6">
              <w:rPr>
                <w:rFonts w:ascii="Tahoma" w:hAnsi="Tahoma" w:cs="Tahoma"/>
                <w:szCs w:val="20"/>
              </w:rPr>
              <w:t>s</w:t>
            </w:r>
            <w:r w:rsidRPr="002674E8">
              <w:rPr>
                <w:rFonts w:ascii="Tahoma" w:hAnsi="Tahoma" w:cs="Tahoma"/>
                <w:szCs w:val="20"/>
              </w:rPr>
              <w:t xml:space="preserve"> advice on how to help and support pupils/ students. 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Alcohol and Drugs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Money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Exams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D95491" w:rsidRPr="002674E8" w:rsidRDefault="00D95491" w:rsidP="00D9549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Identity</w:t>
            </w:r>
          </w:p>
        </w:tc>
        <w:tc>
          <w:tcPr>
            <w:tcW w:w="2979" w:type="dxa"/>
          </w:tcPr>
          <w:p w:rsidR="00D95491" w:rsidRPr="002674E8" w:rsidRDefault="00D95491" w:rsidP="00AD4CAC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3E3A3D"/>
                <w:szCs w:val="20"/>
                <w:shd w:val="clear" w:color="auto" w:fill="FFFFFF"/>
              </w:rPr>
              <w:t>02890328474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407C56" w:rsidRDefault="00FA1E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:rsidTr="00D66747">
        <w:tc>
          <w:tcPr>
            <w:tcW w:w="2144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:rsidR="007B79FD" w:rsidRPr="002674E8" w:rsidRDefault="00FA1E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:rsidTr="00D66747">
        <w:tc>
          <w:tcPr>
            <w:tcW w:w="2144" w:type="dxa"/>
          </w:tcPr>
          <w:p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lastRenderedPageBreak/>
              <w:t>The Migrant Centre NI</w:t>
            </w:r>
          </w:p>
        </w:tc>
        <w:tc>
          <w:tcPr>
            <w:tcW w:w="3138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:rsidTr="00D66747">
        <w:tc>
          <w:tcPr>
            <w:tcW w:w="2144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Specialist services for women, children and young people who have experienced domestic and sexual violence.</w:t>
            </w:r>
          </w:p>
        </w:tc>
        <w:tc>
          <w:tcPr>
            <w:tcW w:w="2229" w:type="dxa"/>
          </w:tcPr>
          <w:p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Relationships </w:t>
            </w:r>
          </w:p>
        </w:tc>
        <w:tc>
          <w:tcPr>
            <w:tcW w:w="2979" w:type="dxa"/>
          </w:tcPr>
          <w:p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08088021414</w:t>
            </w:r>
          </w:p>
        </w:tc>
      </w:tr>
      <w:tr w:rsidR="00F907F6" w:rsidRPr="002674E8" w:rsidTr="00D66747">
        <w:tc>
          <w:tcPr>
            <w:tcW w:w="2144" w:type="dxa"/>
          </w:tcPr>
          <w:p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:rsidR="00F907F6" w:rsidRDefault="00FA1E47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56" w:rsidRDefault="008B3E56" w:rsidP="002674E8">
      <w:pPr>
        <w:spacing w:after="0" w:line="240" w:lineRule="auto"/>
      </w:pPr>
      <w:r>
        <w:separator/>
      </w:r>
    </w:p>
  </w:endnote>
  <w:end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56" w:rsidRDefault="008B3E56" w:rsidP="002674E8">
      <w:pPr>
        <w:spacing w:after="0" w:line="240" w:lineRule="auto"/>
      </w:pPr>
      <w:r>
        <w:separator/>
      </w:r>
    </w:p>
  </w:footnote>
  <w:footnote w:type="continuationSeparator" w:id="0">
    <w:p w:rsidR="008B3E56" w:rsidRDefault="008B3E56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4"/>
    <w:rsid w:val="000E4BDE"/>
    <w:rsid w:val="00257049"/>
    <w:rsid w:val="002674E8"/>
    <w:rsid w:val="003125AC"/>
    <w:rsid w:val="003A0581"/>
    <w:rsid w:val="00407C56"/>
    <w:rsid w:val="00422873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A1E47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Pamela Collins</cp:lastModifiedBy>
  <cp:revision>2</cp:revision>
  <dcterms:created xsi:type="dcterms:W3CDTF">2020-03-19T11:44:00Z</dcterms:created>
  <dcterms:modified xsi:type="dcterms:W3CDTF">2020-03-19T11:44:00Z</dcterms:modified>
</cp:coreProperties>
</file>